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290AEC">
        <w:rPr>
          <w:rFonts w:ascii="Liberation Serif" w:eastAsia="Times New Roman" w:hAnsi="Liberation Serif" w:cs="Liberation Serif"/>
        </w:rPr>
        <w:t>ВЛ-110 кВ Каменская – Верх.Ключи с отпайкой на ЖБК 1-2, литер 4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66:12:5917003:105</w:t>
            </w:r>
          </w:p>
        </w:tc>
        <w:tc>
          <w:tcPr>
            <w:tcW w:w="5210" w:type="dxa"/>
          </w:tcPr>
          <w:p w:rsidR="00310FE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Каменский, 5,5 км на юго-запад от д. Черноскутова</w:t>
            </w: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66:12:7810001:7</w:t>
            </w:r>
          </w:p>
        </w:tc>
        <w:tc>
          <w:tcPr>
            <w:tcW w:w="5210" w:type="dxa"/>
          </w:tcPr>
          <w:p w:rsidR="001B1D66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66:12:0000000:2351</w:t>
            </w:r>
          </w:p>
        </w:tc>
        <w:tc>
          <w:tcPr>
            <w:tcW w:w="5210" w:type="dxa"/>
          </w:tcPr>
          <w:p w:rsidR="001B1D66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66:12:7810005:13</w:t>
            </w:r>
          </w:p>
        </w:tc>
        <w:tc>
          <w:tcPr>
            <w:tcW w:w="5210" w:type="dxa"/>
          </w:tcPr>
          <w:p w:rsidR="00CA522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66:12:7810005:14</w:t>
            </w:r>
          </w:p>
        </w:tc>
        <w:tc>
          <w:tcPr>
            <w:tcW w:w="5210" w:type="dxa"/>
          </w:tcPr>
          <w:p w:rsidR="00CA522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66:12:7810001:12</w:t>
            </w:r>
          </w:p>
        </w:tc>
        <w:tc>
          <w:tcPr>
            <w:tcW w:w="5210" w:type="dxa"/>
          </w:tcPr>
          <w:p w:rsidR="00CA522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Каменский, в 2000 м на юго-запад от д.Соколова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66:12:5917002:17</w:t>
            </w:r>
          </w:p>
        </w:tc>
        <w:tc>
          <w:tcPr>
            <w:tcW w:w="5210" w:type="dxa"/>
          </w:tcPr>
          <w:p w:rsidR="00CA522A" w:rsidRPr="001A49B8" w:rsidRDefault="00290AEC" w:rsidP="006844EB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66:12:5917002:21</w:t>
            </w:r>
          </w:p>
        </w:tc>
        <w:tc>
          <w:tcPr>
            <w:tcW w:w="5210" w:type="dxa"/>
          </w:tcPr>
          <w:p w:rsidR="00CA522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обл., Каменский район, в 100 м на юг от д. Черноскутова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66:12:5917002:19</w:t>
            </w:r>
          </w:p>
        </w:tc>
        <w:tc>
          <w:tcPr>
            <w:tcW w:w="5210" w:type="dxa"/>
          </w:tcPr>
          <w:p w:rsidR="00CA522A" w:rsidRPr="001A49B8" w:rsidRDefault="00290AE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обл., Каменский район, в 100 м на юг от д. Черноскутова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 xml:space="preserve"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AC645D" w:rsidRPr="0025620B" w:rsidRDefault="00AC645D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300A62" w:rsidRPr="0025620B" w:rsidRDefault="00300A62" w:rsidP="00300A62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                                                                                                     М.И. Самохина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870" w:rsidRDefault="00002870">
      <w:r>
        <w:separator/>
      </w:r>
    </w:p>
  </w:endnote>
  <w:endnote w:type="continuationSeparator" w:id="1">
    <w:p w:rsidR="00002870" w:rsidRDefault="00002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870" w:rsidRDefault="00002870">
      <w:r>
        <w:separator/>
      </w:r>
    </w:p>
  </w:footnote>
  <w:footnote w:type="continuationSeparator" w:id="1">
    <w:p w:rsidR="00002870" w:rsidRDefault="000028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5456B2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5456B2">
        <w:pPr>
          <w:pStyle w:val="a6"/>
          <w:jc w:val="center"/>
        </w:pPr>
        <w:fldSimple w:instr=" PAGE   \* MERGEFORMAT ">
          <w:r w:rsidR="00290AEC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87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1AF4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1D25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DAB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AEC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A01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4C8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6B2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08A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13D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247F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4A92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2021-06-03T12:03:00Z</cp:lastPrinted>
  <dcterms:created xsi:type="dcterms:W3CDTF">2021-06-03T12:05:00Z</dcterms:created>
  <dcterms:modified xsi:type="dcterms:W3CDTF">2021-06-03T13:21:00Z</dcterms:modified>
</cp:coreProperties>
</file>